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6B" w:rsidRPr="007D1D15" w:rsidRDefault="0055186B" w:rsidP="0055186B">
      <w:pPr>
        <w:jc w:val="center"/>
        <w:rPr>
          <w:rFonts w:ascii="Arial" w:hAnsi="Arial" w:cs="Arial"/>
          <w:b/>
          <w:color w:val="000000"/>
          <w:sz w:val="28"/>
          <w:szCs w:val="28"/>
          <w:lang w:val="fr-BE"/>
        </w:rPr>
      </w:pPr>
      <w:bookmarkStart w:id="0" w:name="_GoBack"/>
      <w:bookmarkEnd w:id="0"/>
      <w:r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>Formul</w:t>
      </w:r>
      <w:r w:rsidR="007D1D15"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>aire</w:t>
      </w:r>
      <w:r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 xml:space="preserve"> - </w:t>
      </w:r>
      <w:r w:rsidR="007D1D15"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 xml:space="preserve">Erreur dans le contenu des données </w:t>
      </w:r>
      <w:r w:rsidR="008B4003">
        <w:rPr>
          <w:rFonts w:ascii="Arial" w:hAnsi="Arial" w:cs="Arial"/>
          <w:b/>
          <w:color w:val="000000"/>
          <w:sz w:val="28"/>
          <w:szCs w:val="28"/>
          <w:lang w:val="fr-BE"/>
        </w:rPr>
        <w:t>médicales</w:t>
      </w:r>
      <w:r w:rsidR="007D1D15"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 xml:space="preserve"> envoyées</w:t>
      </w:r>
    </w:p>
    <w:p w:rsidR="0055186B" w:rsidRPr="007D1D15" w:rsidRDefault="002A14B4" w:rsidP="002A14B4">
      <w:pPr>
        <w:jc w:val="center"/>
        <w:rPr>
          <w:rFonts w:ascii="Arial" w:hAnsi="Arial" w:cs="Arial"/>
          <w:color w:val="000000"/>
          <w:lang w:val="fr-BE"/>
        </w:rPr>
      </w:pPr>
      <w:r w:rsidRPr="002A14B4">
        <w:rPr>
          <w:rFonts w:ascii="Arial" w:hAnsi="Arial" w:cs="Arial"/>
          <w:b/>
          <w:color w:val="000000"/>
          <w:sz w:val="28"/>
          <w:szCs w:val="28"/>
          <w:lang w:val="fr-BE"/>
        </w:rPr>
        <w:t>AViQ, Agence pour une Vie de Qualité</w:t>
      </w:r>
    </w:p>
    <w:p w:rsidR="002A14B4" w:rsidRDefault="002A14B4" w:rsidP="0055186B">
      <w:pPr>
        <w:rPr>
          <w:rFonts w:ascii="Arial" w:hAnsi="Arial" w:cs="Arial"/>
          <w:color w:val="000000"/>
          <w:lang w:val="fr-BE"/>
        </w:rPr>
      </w:pPr>
    </w:p>
    <w:p w:rsidR="0055186B" w:rsidRPr="007D1D15" w:rsidRDefault="007D1D15" w:rsidP="0055186B">
      <w:pPr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>Ce formul</w:t>
      </w:r>
      <w:r w:rsidRPr="007D1D15">
        <w:rPr>
          <w:rFonts w:ascii="Arial" w:hAnsi="Arial" w:cs="Arial"/>
          <w:color w:val="000000"/>
          <w:lang w:val="fr-BE"/>
        </w:rPr>
        <w:t>a</w:t>
      </w:r>
      <w:r>
        <w:rPr>
          <w:rFonts w:ascii="Arial" w:hAnsi="Arial" w:cs="Arial"/>
          <w:color w:val="000000"/>
          <w:lang w:val="fr-BE"/>
        </w:rPr>
        <w:t>i</w:t>
      </w:r>
      <w:r w:rsidRPr="007D1D15">
        <w:rPr>
          <w:rFonts w:ascii="Arial" w:hAnsi="Arial" w:cs="Arial"/>
          <w:color w:val="000000"/>
          <w:lang w:val="fr-BE"/>
        </w:rPr>
        <w:t xml:space="preserve">re doit </w:t>
      </w:r>
      <w:r>
        <w:rPr>
          <w:rFonts w:ascii="Arial" w:hAnsi="Arial" w:cs="Arial"/>
          <w:color w:val="000000"/>
          <w:lang w:val="fr-BE"/>
        </w:rPr>
        <w:t>être rempli par l'</w:t>
      </w:r>
      <w:r w:rsidR="008B4003">
        <w:rPr>
          <w:rFonts w:ascii="Arial" w:hAnsi="Arial" w:cs="Arial"/>
          <w:color w:val="000000"/>
          <w:lang w:val="fr-BE"/>
        </w:rPr>
        <w:t>hôpital</w:t>
      </w:r>
      <w:r>
        <w:rPr>
          <w:rFonts w:ascii="Arial" w:hAnsi="Arial" w:cs="Arial"/>
          <w:color w:val="000000"/>
          <w:lang w:val="fr-BE"/>
        </w:rPr>
        <w:t>.</w:t>
      </w:r>
    </w:p>
    <w:p w:rsidR="0055186B" w:rsidRPr="007D1D15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5C6A18" w:rsidRDefault="007D1D15" w:rsidP="0055186B">
      <w:pPr>
        <w:rPr>
          <w:rFonts w:ascii="Arial" w:hAnsi="Arial" w:cs="Arial"/>
          <w:color w:val="000000"/>
          <w:lang w:val="fr-BE"/>
        </w:rPr>
      </w:pPr>
      <w:r w:rsidRPr="005C6A18">
        <w:rPr>
          <w:rFonts w:ascii="Arial" w:hAnsi="Arial" w:cs="Arial"/>
          <w:color w:val="000000"/>
          <w:lang w:val="fr-BE"/>
        </w:rPr>
        <w:t xml:space="preserve">Quand un </w:t>
      </w:r>
      <w:r w:rsidR="008B4003">
        <w:rPr>
          <w:rFonts w:ascii="Arial" w:hAnsi="Arial" w:cs="Arial"/>
          <w:color w:val="000000"/>
          <w:lang w:val="fr-BE"/>
        </w:rPr>
        <w:t>hôpital</w:t>
      </w:r>
      <w:r w:rsidRPr="005C6A18">
        <w:rPr>
          <w:rFonts w:ascii="Arial" w:hAnsi="Arial" w:cs="Arial"/>
          <w:color w:val="000000"/>
          <w:lang w:val="fr-BE"/>
        </w:rPr>
        <w:t xml:space="preserve"> a fait une erreur dans le contenu des données </w:t>
      </w:r>
      <w:r w:rsidR="008B4003">
        <w:rPr>
          <w:rFonts w:ascii="Arial" w:hAnsi="Arial" w:cs="Arial"/>
          <w:color w:val="000000"/>
          <w:lang w:val="fr-BE"/>
        </w:rPr>
        <w:t>médicale</w:t>
      </w:r>
      <w:r w:rsidRPr="005C6A18">
        <w:rPr>
          <w:rFonts w:ascii="Arial" w:hAnsi="Arial" w:cs="Arial"/>
          <w:color w:val="000000"/>
          <w:lang w:val="fr-BE"/>
        </w:rPr>
        <w:t>s qui ont été envoyées via eBirth</w:t>
      </w:r>
      <w:r w:rsidR="00066790">
        <w:rPr>
          <w:rFonts w:ascii="Arial" w:hAnsi="Arial" w:cs="Arial"/>
          <w:color w:val="000000"/>
          <w:lang w:val="fr-BE"/>
        </w:rPr>
        <w:t xml:space="preserve"> à l</w:t>
      </w:r>
      <w:r w:rsidR="002A14B4">
        <w:rPr>
          <w:rFonts w:ascii="Arial" w:hAnsi="Arial" w:cs="Arial"/>
          <w:color w:val="000000"/>
          <w:lang w:val="fr-BE"/>
        </w:rPr>
        <w:t>’AVIQ</w:t>
      </w:r>
      <w:r w:rsidRPr="005C6A18">
        <w:rPr>
          <w:rFonts w:ascii="Arial" w:hAnsi="Arial" w:cs="Arial"/>
          <w:color w:val="000000"/>
          <w:lang w:val="fr-BE"/>
        </w:rPr>
        <w:t xml:space="preserve">, elle doit </w:t>
      </w:r>
      <w:r w:rsidRPr="005C6A18">
        <w:rPr>
          <w:rFonts w:ascii="Arial" w:hAnsi="Arial" w:cs="Arial"/>
          <w:b/>
          <w:color w:val="000000"/>
          <w:u w:val="single"/>
          <w:lang w:val="fr-BE"/>
        </w:rPr>
        <w:t>directement</w:t>
      </w:r>
      <w:r w:rsidRPr="005C6A18">
        <w:rPr>
          <w:rFonts w:ascii="Arial" w:hAnsi="Arial" w:cs="Arial"/>
          <w:color w:val="000000"/>
          <w:lang w:val="fr-BE"/>
        </w:rPr>
        <w:t xml:space="preserve"> prendre contact </w:t>
      </w:r>
      <w:r w:rsidR="005C6A18" w:rsidRPr="005C6A18">
        <w:rPr>
          <w:rFonts w:ascii="Arial" w:hAnsi="Arial" w:cs="Arial"/>
          <w:color w:val="000000"/>
          <w:lang w:val="fr-BE"/>
        </w:rPr>
        <w:t>avec l</w:t>
      </w:r>
      <w:r w:rsidR="002A14B4">
        <w:rPr>
          <w:rFonts w:ascii="Arial" w:hAnsi="Arial" w:cs="Arial"/>
          <w:color w:val="000000"/>
          <w:lang w:val="fr-BE"/>
        </w:rPr>
        <w:t>’AVIQ</w:t>
      </w:r>
      <w:r w:rsidR="005C6A18" w:rsidRPr="005C6A18">
        <w:rPr>
          <w:rFonts w:ascii="Arial" w:hAnsi="Arial" w:cs="Arial"/>
          <w:color w:val="000000"/>
          <w:lang w:val="fr-BE"/>
        </w:rPr>
        <w:t xml:space="preserve"> afin de communiquer le problème.</w:t>
      </w:r>
    </w:p>
    <w:p w:rsidR="0055186B" w:rsidRPr="005C6A18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5C6A18" w:rsidRDefault="005C6A18" w:rsidP="0055186B">
      <w:pPr>
        <w:pStyle w:val="PlainText"/>
        <w:rPr>
          <w:rFonts w:ascii="Arial" w:hAnsi="Arial" w:cs="Arial"/>
          <w:color w:val="000000"/>
          <w:sz w:val="22"/>
          <w:szCs w:val="22"/>
          <w:lang w:val="fr-BE"/>
        </w:rPr>
      </w:pPr>
      <w:r>
        <w:rPr>
          <w:rFonts w:ascii="Arial" w:hAnsi="Arial" w:cs="Arial"/>
          <w:color w:val="000000"/>
          <w:sz w:val="22"/>
          <w:szCs w:val="22"/>
          <w:lang w:val="fr-BE"/>
        </w:rPr>
        <w:t>Pour chaque erreur, l</w:t>
      </w:r>
      <w:r w:rsidRPr="005C6A18">
        <w:rPr>
          <w:rFonts w:ascii="Arial" w:hAnsi="Arial" w:cs="Arial"/>
          <w:color w:val="000000"/>
          <w:sz w:val="22"/>
          <w:szCs w:val="22"/>
          <w:lang w:val="fr-BE"/>
        </w:rPr>
        <w:t xml:space="preserve">e tableau ci-dessous doit être </w:t>
      </w:r>
      <w:r w:rsidRPr="005C6A18">
        <w:rPr>
          <w:rFonts w:ascii="Arial" w:hAnsi="Arial" w:cs="Arial"/>
          <w:b/>
          <w:color w:val="000000"/>
          <w:sz w:val="22"/>
          <w:szCs w:val="22"/>
          <w:u w:val="single"/>
          <w:lang w:val="fr-BE"/>
        </w:rPr>
        <w:t>entièrement complété</w:t>
      </w:r>
      <w:r>
        <w:rPr>
          <w:rFonts w:ascii="Arial" w:hAnsi="Arial" w:cs="Arial"/>
          <w:color w:val="000000"/>
          <w:sz w:val="22"/>
          <w:szCs w:val="22"/>
          <w:lang w:val="fr-BE"/>
        </w:rPr>
        <w:t xml:space="preserve"> et </w:t>
      </w:r>
      <w:r w:rsidRPr="005C6A18">
        <w:rPr>
          <w:rFonts w:ascii="Arial" w:hAnsi="Arial" w:cs="Arial"/>
          <w:color w:val="000000"/>
          <w:sz w:val="22"/>
          <w:szCs w:val="22"/>
          <w:lang w:val="fr-BE"/>
        </w:rPr>
        <w:t>renvoyé à l</w:t>
      </w:r>
      <w:r w:rsidR="002A14B4">
        <w:rPr>
          <w:rFonts w:ascii="Arial" w:hAnsi="Arial" w:cs="Arial"/>
          <w:color w:val="000000"/>
          <w:sz w:val="22"/>
          <w:szCs w:val="22"/>
          <w:lang w:val="fr-BE"/>
        </w:rPr>
        <w:t>’AVIQ</w:t>
      </w:r>
      <w:r w:rsidR="0055186B" w:rsidRPr="005C6A18">
        <w:rPr>
          <w:rFonts w:ascii="Arial" w:hAnsi="Arial" w:cs="Arial"/>
          <w:color w:val="000000"/>
          <w:sz w:val="22"/>
          <w:szCs w:val="22"/>
          <w:lang w:val="fr-BE"/>
        </w:rPr>
        <w:t> :</w:t>
      </w:r>
    </w:p>
    <w:p w:rsidR="0055186B" w:rsidRPr="005C6A18" w:rsidRDefault="0055186B" w:rsidP="0055186B">
      <w:pPr>
        <w:pStyle w:val="PlainText"/>
        <w:rPr>
          <w:rFonts w:ascii="Arial" w:hAnsi="Arial" w:cs="Arial"/>
          <w:color w:val="000000"/>
          <w:lang w:val="fr-BE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01"/>
      </w:tblGrid>
      <w:tr w:rsidR="0055186B" w:rsidRPr="004017BE" w:rsidTr="005A67B8">
        <w:trPr>
          <w:trHeight w:val="303"/>
        </w:trPr>
        <w:tc>
          <w:tcPr>
            <w:tcW w:w="5211" w:type="dxa"/>
            <w:vAlign w:val="center"/>
          </w:tcPr>
          <w:p w:rsidR="0055186B" w:rsidRPr="005A67B8" w:rsidRDefault="008B4003" w:rsidP="005A67B8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Nom de votre hôpital et nom de la commune où il se situe</w:t>
            </w:r>
            <w:r w:rsidR="0055186B"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4701" w:type="dxa"/>
            <w:vAlign w:val="center"/>
          </w:tcPr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4017BE" w:rsidTr="005A67B8">
        <w:trPr>
          <w:trHeight w:val="323"/>
        </w:trPr>
        <w:tc>
          <w:tcPr>
            <w:tcW w:w="5211" w:type="dxa"/>
            <w:vAlign w:val="center"/>
          </w:tcPr>
          <w:p w:rsidR="0055186B" w:rsidRPr="005A67B8" w:rsidRDefault="005C6A18" w:rsidP="005A67B8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5A67B8">
              <w:rPr>
                <w:rFonts w:ascii="Arial" w:hAnsi="Arial" w:cs="Arial"/>
                <w:sz w:val="20"/>
                <w:szCs w:val="20"/>
                <w:lang w:val="fr-BE"/>
              </w:rPr>
              <w:t xml:space="preserve">La date et l'heure de naissance du bébé </w:t>
            </w:r>
            <w:r w:rsidR="0055186B"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5A67B8" w:rsidTr="005A67B8">
        <w:trPr>
          <w:trHeight w:val="303"/>
        </w:trPr>
        <w:tc>
          <w:tcPr>
            <w:tcW w:w="5211" w:type="dxa"/>
            <w:vAlign w:val="center"/>
          </w:tcPr>
          <w:p w:rsidR="0055186B" w:rsidRPr="005A67B8" w:rsidRDefault="005C6A18" w:rsidP="005A67B8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7B8">
              <w:rPr>
                <w:rFonts w:ascii="Arial" w:hAnsi="Arial" w:cs="Arial"/>
                <w:color w:val="000000"/>
                <w:sz w:val="20"/>
                <w:szCs w:val="20"/>
              </w:rPr>
              <w:t xml:space="preserve">Le sexe de l'enfant </w:t>
            </w:r>
            <w:r w:rsidR="0055186B" w:rsidRPr="005A67B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86B" w:rsidRPr="004017BE" w:rsidTr="005A67B8">
        <w:trPr>
          <w:trHeight w:val="323"/>
        </w:trPr>
        <w:tc>
          <w:tcPr>
            <w:tcW w:w="5211" w:type="dxa"/>
            <w:vAlign w:val="center"/>
          </w:tcPr>
          <w:p w:rsidR="0055186B" w:rsidRPr="005A67B8" w:rsidRDefault="005C6A18" w:rsidP="005A67B8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La date de naissance de la maman</w:t>
            </w:r>
          </w:p>
        </w:tc>
        <w:tc>
          <w:tcPr>
            <w:tcW w:w="4701" w:type="dxa"/>
            <w:vAlign w:val="center"/>
          </w:tcPr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4017BE" w:rsidTr="005A67B8">
        <w:trPr>
          <w:trHeight w:val="323"/>
        </w:trPr>
        <w:tc>
          <w:tcPr>
            <w:tcW w:w="5211" w:type="dxa"/>
            <w:vAlign w:val="center"/>
          </w:tcPr>
          <w:p w:rsidR="0055186B" w:rsidRPr="005A67B8" w:rsidRDefault="005C6A18" w:rsidP="005A67B8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Le numéro </w:t>
            </w:r>
            <w:r w:rsidR="008B4003"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partus complet (année - partus - rang)</w:t>
            </w:r>
            <w:r w:rsidR="0055186B"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5A67B8" w:rsidTr="005A67B8">
        <w:trPr>
          <w:trHeight w:val="323"/>
        </w:trPr>
        <w:tc>
          <w:tcPr>
            <w:tcW w:w="5211" w:type="dxa"/>
          </w:tcPr>
          <w:p w:rsidR="0055186B" w:rsidRPr="005A67B8" w:rsidRDefault="005C6A18" w:rsidP="005A67B8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7B8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Description de l'erreur </w:t>
            </w:r>
            <w:r w:rsidR="0055186B" w:rsidRPr="005A67B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86B" w:rsidRPr="004017BE" w:rsidTr="005A67B8">
        <w:trPr>
          <w:trHeight w:val="1346"/>
        </w:trPr>
        <w:tc>
          <w:tcPr>
            <w:tcW w:w="5211" w:type="dxa"/>
          </w:tcPr>
          <w:p w:rsidR="0055186B" w:rsidRPr="005A67B8" w:rsidRDefault="005C6A18" w:rsidP="005A67B8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La correction qui doit être apportée </w:t>
            </w:r>
            <w:r w:rsidR="0055186B"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5A67B8" w:rsidRDefault="0055186B" w:rsidP="007D1D15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</w:tbl>
    <w:p w:rsidR="0055186B" w:rsidRPr="005C6A18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5C6A18" w:rsidRDefault="005C6A18" w:rsidP="0055186B">
      <w:pPr>
        <w:rPr>
          <w:rFonts w:ascii="Arial" w:hAnsi="Arial" w:cs="Arial"/>
          <w:color w:val="000000"/>
          <w:lang w:val="fr-BE"/>
        </w:rPr>
      </w:pPr>
      <w:r w:rsidRPr="005C6A18">
        <w:rPr>
          <w:rFonts w:ascii="Arial" w:hAnsi="Arial" w:cs="Arial"/>
          <w:color w:val="000000"/>
          <w:lang w:val="fr-BE"/>
        </w:rPr>
        <w:t>Personne de contact à l</w:t>
      </w:r>
      <w:r w:rsidR="00746DE6">
        <w:rPr>
          <w:rFonts w:ascii="Arial" w:hAnsi="Arial" w:cs="Arial"/>
          <w:color w:val="000000"/>
          <w:lang w:val="fr-BE"/>
        </w:rPr>
        <w:t>'hôpital</w:t>
      </w:r>
      <w:r w:rsidR="0055186B" w:rsidRPr="005C6A18">
        <w:rPr>
          <w:rFonts w:ascii="Arial" w:hAnsi="Arial" w:cs="Arial"/>
          <w:color w:val="000000"/>
          <w:lang w:val="fr-BE"/>
        </w:rPr>
        <w:t> :</w:t>
      </w:r>
    </w:p>
    <w:p w:rsidR="0055186B" w:rsidRPr="005C6A18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262306" w:rsidRDefault="005C6A18" w:rsidP="0055186B">
      <w:pPr>
        <w:rPr>
          <w:rFonts w:ascii="Arial" w:hAnsi="Arial" w:cs="Arial"/>
          <w:color w:val="000000"/>
          <w:lang w:val="fr-BE"/>
        </w:rPr>
      </w:pPr>
      <w:r w:rsidRPr="00262306">
        <w:rPr>
          <w:rFonts w:ascii="Arial" w:hAnsi="Arial" w:cs="Arial"/>
          <w:color w:val="000000"/>
          <w:lang w:val="fr-BE"/>
        </w:rPr>
        <w:t xml:space="preserve">Le formulaire complété </w:t>
      </w:r>
      <w:r w:rsidR="00066790">
        <w:rPr>
          <w:rFonts w:ascii="Arial" w:hAnsi="Arial" w:cs="Arial"/>
          <w:color w:val="000000"/>
          <w:lang w:val="fr-BE"/>
        </w:rPr>
        <w:t>doit</w:t>
      </w:r>
      <w:r w:rsidRPr="00262306">
        <w:rPr>
          <w:rFonts w:ascii="Arial" w:hAnsi="Arial" w:cs="Arial"/>
          <w:color w:val="000000"/>
          <w:lang w:val="fr-BE"/>
        </w:rPr>
        <w:t xml:space="preserve"> être envoyé </w:t>
      </w:r>
      <w:r w:rsidRPr="00262306">
        <w:rPr>
          <w:rFonts w:ascii="Arial" w:hAnsi="Arial" w:cs="Arial"/>
          <w:b/>
          <w:color w:val="000000"/>
          <w:lang w:val="fr-BE"/>
        </w:rPr>
        <w:t>par courrier électronique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 </w:t>
      </w:r>
      <w:r w:rsidR="0055186B" w:rsidRPr="00262306">
        <w:rPr>
          <w:rFonts w:ascii="Arial" w:hAnsi="Arial" w:cs="Arial"/>
          <w:color w:val="000000"/>
          <w:lang w:val="fr-BE"/>
        </w:rPr>
        <w:t>(</w:t>
      </w:r>
      <w:hyperlink r:id="rId7" w:history="1">
        <w:r w:rsidR="004017BE" w:rsidRPr="00072F2D">
          <w:rPr>
            <w:rStyle w:val="Hyperlink"/>
            <w:rFonts w:ascii="Arial" w:hAnsi="Arial" w:cs="Arial"/>
            <w:lang w:val="fr-BE"/>
          </w:rPr>
          <w:t>sinade@aviq.be</w:t>
        </w:r>
      </w:hyperlink>
      <w:r w:rsidR="0055186B" w:rsidRPr="00262306">
        <w:rPr>
          <w:rFonts w:ascii="Arial" w:hAnsi="Arial" w:cs="Arial"/>
          <w:lang w:val="fr-BE"/>
        </w:rPr>
        <w:t xml:space="preserve">) </w:t>
      </w:r>
      <w:r w:rsidR="00746DE6">
        <w:rPr>
          <w:rFonts w:ascii="Arial" w:hAnsi="Arial" w:cs="Arial"/>
          <w:b/>
          <w:color w:val="000000"/>
          <w:lang w:val="fr-BE"/>
        </w:rPr>
        <w:t>ou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 p</w:t>
      </w:r>
      <w:r w:rsidRPr="00262306">
        <w:rPr>
          <w:rFonts w:ascii="Arial" w:hAnsi="Arial" w:cs="Arial"/>
          <w:b/>
          <w:color w:val="000000"/>
          <w:lang w:val="fr-BE"/>
        </w:rPr>
        <w:t>a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r fax </w:t>
      </w:r>
      <w:r w:rsidR="0055186B" w:rsidRPr="00322574">
        <w:rPr>
          <w:rFonts w:ascii="Arial" w:hAnsi="Arial" w:cs="Arial"/>
          <w:color w:val="000000"/>
          <w:lang w:val="fr-BE"/>
        </w:rPr>
        <w:t>(</w:t>
      </w:r>
      <w:r w:rsidR="00322574">
        <w:rPr>
          <w:rFonts w:ascii="Arial" w:hAnsi="Arial" w:cs="Arial"/>
          <w:lang w:val="fr-BE"/>
        </w:rPr>
        <w:t>071/205.</w:t>
      </w:r>
      <w:r w:rsidR="00322574" w:rsidRPr="00322574">
        <w:rPr>
          <w:rFonts w:ascii="Arial" w:hAnsi="Arial" w:cs="Arial"/>
          <w:lang w:val="fr-BE"/>
        </w:rPr>
        <w:t>170</w:t>
      </w:r>
      <w:r w:rsidR="0055186B" w:rsidRPr="00322574">
        <w:rPr>
          <w:rFonts w:ascii="Arial" w:hAnsi="Arial" w:cs="Arial"/>
          <w:color w:val="000000"/>
          <w:lang w:val="fr-BE"/>
        </w:rPr>
        <w:t>)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 </w:t>
      </w:r>
    </w:p>
    <w:p w:rsidR="0055186B" w:rsidRPr="00262306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262306" w:rsidRDefault="0055186B" w:rsidP="0055186B">
      <w:pPr>
        <w:rPr>
          <w:rFonts w:ascii="Arial" w:hAnsi="Arial" w:cs="Arial"/>
          <w:color w:val="000000"/>
          <w:lang w:val="fr-BE"/>
        </w:rPr>
      </w:pPr>
      <w:r w:rsidRPr="00262306">
        <w:rPr>
          <w:rFonts w:ascii="Arial" w:hAnsi="Arial" w:cs="Arial"/>
          <w:color w:val="000000"/>
          <w:lang w:val="fr-BE"/>
        </w:rPr>
        <w:t>Adres</w:t>
      </w:r>
      <w:r w:rsidR="005C6A18" w:rsidRPr="00262306">
        <w:rPr>
          <w:rFonts w:ascii="Arial" w:hAnsi="Arial" w:cs="Arial"/>
          <w:color w:val="000000"/>
          <w:lang w:val="fr-BE"/>
        </w:rPr>
        <w:t>se</w:t>
      </w:r>
      <w:r w:rsidRPr="00262306">
        <w:rPr>
          <w:rFonts w:ascii="Arial" w:hAnsi="Arial" w:cs="Arial"/>
          <w:color w:val="000000"/>
          <w:lang w:val="fr-BE"/>
        </w:rPr>
        <w:t>:</w:t>
      </w:r>
    </w:p>
    <w:p w:rsidR="00262306" w:rsidRPr="00262306" w:rsidRDefault="00262306" w:rsidP="00262306">
      <w:pPr>
        <w:pStyle w:val="PlainText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C</w:t>
      </w:r>
      <w:r w:rsidRPr="00262306">
        <w:rPr>
          <w:rFonts w:ascii="Arial" w:hAnsi="Arial" w:cs="Arial"/>
          <w:sz w:val="22"/>
          <w:szCs w:val="22"/>
          <w:lang w:val="fr-BE"/>
        </w:rPr>
        <w:t>ellule naissances-décès</w:t>
      </w:r>
    </w:p>
    <w:p w:rsidR="00262306" w:rsidRPr="00262306" w:rsidRDefault="004017BE" w:rsidP="00262306">
      <w:pPr>
        <w:pStyle w:val="PlainText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Agence pour une Vie de Qualité (AViQ)</w:t>
      </w:r>
    </w:p>
    <w:p w:rsidR="00262306" w:rsidRDefault="004017BE" w:rsidP="00262306">
      <w:pPr>
        <w:pStyle w:val="PlainText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21 Rue de la Rivelaine – B-6061 Charleroi</w:t>
      </w:r>
    </w:p>
    <w:p w:rsidR="00634E7C" w:rsidRPr="00262306" w:rsidRDefault="00262306" w:rsidP="00262306">
      <w:pPr>
        <w:pStyle w:val="PlainText"/>
        <w:rPr>
          <w:rFonts w:ascii="Arial" w:hAnsi="Arial" w:cs="Arial"/>
          <w:sz w:val="22"/>
          <w:szCs w:val="22"/>
          <w:lang w:val="fr-BE"/>
        </w:rPr>
      </w:pPr>
      <w:r w:rsidRPr="00262306">
        <w:rPr>
          <w:rFonts w:ascii="Arial" w:hAnsi="Arial" w:cs="Arial"/>
          <w:sz w:val="22"/>
          <w:szCs w:val="22"/>
          <w:lang w:val="fr-BE"/>
        </w:rPr>
        <w:t xml:space="preserve">Téléphone </w:t>
      </w:r>
      <w:r>
        <w:rPr>
          <w:rFonts w:ascii="Arial" w:hAnsi="Arial" w:cs="Arial"/>
          <w:sz w:val="22"/>
          <w:szCs w:val="22"/>
          <w:lang w:val="fr-BE"/>
        </w:rPr>
        <w:t>: 0</w:t>
      </w:r>
      <w:r w:rsidR="004017BE">
        <w:rPr>
          <w:rFonts w:ascii="Arial" w:hAnsi="Arial" w:cs="Arial"/>
          <w:sz w:val="22"/>
          <w:szCs w:val="22"/>
          <w:lang w:val="fr-BE"/>
        </w:rPr>
        <w:t>71</w:t>
      </w:r>
      <w:r>
        <w:rPr>
          <w:rFonts w:ascii="Arial" w:hAnsi="Arial" w:cs="Arial"/>
          <w:sz w:val="22"/>
          <w:szCs w:val="22"/>
          <w:lang w:val="fr-BE"/>
        </w:rPr>
        <w:t>/</w:t>
      </w:r>
      <w:r w:rsidR="00322574">
        <w:rPr>
          <w:rFonts w:ascii="Arial" w:hAnsi="Arial" w:cs="Arial"/>
          <w:sz w:val="22"/>
          <w:szCs w:val="22"/>
          <w:lang w:val="fr-BE"/>
        </w:rPr>
        <w:t>20</w:t>
      </w:r>
      <w:r w:rsidR="004017BE">
        <w:rPr>
          <w:rFonts w:ascii="Arial" w:hAnsi="Arial" w:cs="Arial"/>
          <w:sz w:val="22"/>
          <w:szCs w:val="22"/>
          <w:lang w:val="fr-BE"/>
        </w:rPr>
        <w:t>5.127</w:t>
      </w:r>
      <w:r w:rsidRPr="00262306">
        <w:rPr>
          <w:rFonts w:ascii="Arial" w:hAnsi="Arial" w:cs="Arial"/>
          <w:sz w:val="22"/>
          <w:szCs w:val="22"/>
          <w:lang w:val="fr-BE"/>
        </w:rPr>
        <w:t xml:space="preserve"> </w:t>
      </w:r>
    </w:p>
    <w:sectPr w:rsidR="00634E7C" w:rsidRPr="00262306" w:rsidSect="006C5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78" w:rsidRDefault="00015A78" w:rsidP="0055186B">
      <w:r>
        <w:separator/>
      </w:r>
    </w:p>
  </w:endnote>
  <w:endnote w:type="continuationSeparator" w:id="0">
    <w:p w:rsidR="00015A78" w:rsidRDefault="00015A78" w:rsidP="0055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65" w:rsidRDefault="005C2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03" w:rsidRPr="006B492A" w:rsidRDefault="008B4003" w:rsidP="007D1D15">
    <w:pPr>
      <w:pStyle w:val="Footer"/>
      <w:pBdr>
        <w:bottom w:val="single" w:sz="4" w:space="1" w:color="auto"/>
      </w:pBdr>
      <w:spacing w:after="60"/>
      <w:ind w:right="54"/>
      <w:rPr>
        <w:lang w:val="en-GB"/>
      </w:rPr>
    </w:pPr>
  </w:p>
  <w:tbl>
    <w:tblPr>
      <w:tblW w:w="9889" w:type="dxa"/>
      <w:tblLook w:val="01E0" w:firstRow="1" w:lastRow="1" w:firstColumn="1" w:lastColumn="1" w:noHBand="0" w:noVBand="0"/>
    </w:tblPr>
    <w:tblGrid>
      <w:gridCol w:w="3553"/>
      <w:gridCol w:w="6336"/>
    </w:tblGrid>
    <w:tr w:rsidR="008B4003" w:rsidRPr="005A67B8" w:rsidTr="007D1D15">
      <w:tc>
        <w:tcPr>
          <w:tcW w:w="3273" w:type="dxa"/>
          <w:vAlign w:val="center"/>
        </w:tcPr>
        <w:p w:rsidR="008B4003" w:rsidRPr="005A67B8" w:rsidRDefault="007410F9" w:rsidP="007D1D15">
          <w:pPr>
            <w:pStyle w:val="Footer"/>
            <w:spacing w:after="60"/>
            <w:rPr>
              <w:lang w:val="en-GB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2118360" cy="830580"/>
                <wp:effectExtent l="0" t="0" r="0" b="0"/>
                <wp:docPr id="2" name="Picture 2" descr="BOSA DG 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OSA DG 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3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6" w:type="dxa"/>
          <w:vAlign w:val="center"/>
        </w:tcPr>
        <w:p w:rsidR="008B4003" w:rsidRPr="005A67B8" w:rsidRDefault="008B4003" w:rsidP="007D1D15">
          <w:pPr>
            <w:pStyle w:val="Footer"/>
            <w:spacing w:after="60"/>
            <w:rPr>
              <w:sz w:val="20"/>
            </w:rPr>
          </w:pPr>
        </w:p>
        <w:p w:rsidR="008B4003" w:rsidRPr="005A67B8" w:rsidRDefault="008B4003" w:rsidP="007D1D15">
          <w:pPr>
            <w:jc w:val="right"/>
            <w:rPr>
              <w:lang w:val="fr-FR"/>
            </w:rPr>
          </w:pPr>
          <w:r w:rsidRPr="005A67B8">
            <w:t xml:space="preserve">Page </w:t>
          </w:r>
          <w:r w:rsidR="00C64D70" w:rsidRPr="005A67B8">
            <w:fldChar w:fldCharType="begin"/>
          </w:r>
          <w:r w:rsidR="00C64D70" w:rsidRPr="005A67B8">
            <w:instrText xml:space="preserve"> PAGE </w:instrText>
          </w:r>
          <w:r w:rsidR="00C64D70" w:rsidRPr="005A67B8">
            <w:fldChar w:fldCharType="separate"/>
          </w:r>
          <w:r w:rsidR="007410F9">
            <w:rPr>
              <w:noProof/>
            </w:rPr>
            <w:t>1</w:t>
          </w:r>
          <w:r w:rsidR="00C64D70" w:rsidRPr="005A67B8">
            <w:fldChar w:fldCharType="end"/>
          </w:r>
        </w:p>
      </w:tc>
    </w:tr>
  </w:tbl>
  <w:p w:rsidR="008B4003" w:rsidRDefault="005C2365">
    <w:pPr>
      <w:pStyle w:val="Footer"/>
    </w:pPr>
    <w: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65" w:rsidRDefault="005C2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78" w:rsidRDefault="00015A78" w:rsidP="0055186B">
      <w:r>
        <w:separator/>
      </w:r>
    </w:p>
  </w:footnote>
  <w:footnote w:type="continuationSeparator" w:id="0">
    <w:p w:rsidR="00015A78" w:rsidRDefault="00015A78" w:rsidP="0055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65" w:rsidRDefault="005C2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03" w:rsidRDefault="007410F9">
    <w:pPr>
      <w:pStyle w:val="Header"/>
    </w:pPr>
    <w:r>
      <w:rPr>
        <w:noProof/>
        <w:lang w:val="en-US"/>
      </w:rPr>
      <w:drawing>
        <wp:inline distT="0" distB="0" distL="0" distR="0">
          <wp:extent cx="5760720" cy="52578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65" w:rsidRDefault="005C2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083"/>
    <w:multiLevelType w:val="hybridMultilevel"/>
    <w:tmpl w:val="91CE35BE"/>
    <w:lvl w:ilvl="0" w:tplc="AF70D32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F5E56"/>
    <w:multiLevelType w:val="hybridMultilevel"/>
    <w:tmpl w:val="BB3A3FC4"/>
    <w:lvl w:ilvl="0" w:tplc="479812F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C3"/>
    <w:rsid w:val="00015A78"/>
    <w:rsid w:val="00023509"/>
    <w:rsid w:val="00066790"/>
    <w:rsid w:val="00102F99"/>
    <w:rsid w:val="00212414"/>
    <w:rsid w:val="00262306"/>
    <w:rsid w:val="0027366D"/>
    <w:rsid w:val="00296C66"/>
    <w:rsid w:val="002A14B4"/>
    <w:rsid w:val="002D6EE4"/>
    <w:rsid w:val="00322574"/>
    <w:rsid w:val="003361B3"/>
    <w:rsid w:val="003F1687"/>
    <w:rsid w:val="003F28C3"/>
    <w:rsid w:val="004017BE"/>
    <w:rsid w:val="00465388"/>
    <w:rsid w:val="0055186B"/>
    <w:rsid w:val="005A67B8"/>
    <w:rsid w:val="005C2365"/>
    <w:rsid w:val="005C6A18"/>
    <w:rsid w:val="00634E7C"/>
    <w:rsid w:val="006357EB"/>
    <w:rsid w:val="006375F6"/>
    <w:rsid w:val="0066679D"/>
    <w:rsid w:val="006C55E3"/>
    <w:rsid w:val="006D2641"/>
    <w:rsid w:val="006F41DD"/>
    <w:rsid w:val="007410F9"/>
    <w:rsid w:val="00746DE6"/>
    <w:rsid w:val="007D1D15"/>
    <w:rsid w:val="007F10C2"/>
    <w:rsid w:val="00832B05"/>
    <w:rsid w:val="008B4003"/>
    <w:rsid w:val="009A609E"/>
    <w:rsid w:val="009B0C7F"/>
    <w:rsid w:val="00B73EBD"/>
    <w:rsid w:val="00C04333"/>
    <w:rsid w:val="00C12425"/>
    <w:rsid w:val="00C64D70"/>
    <w:rsid w:val="00C66DD4"/>
    <w:rsid w:val="00D55799"/>
    <w:rsid w:val="00D83A4C"/>
    <w:rsid w:val="00DB0524"/>
    <w:rsid w:val="00E06C45"/>
    <w:rsid w:val="00E47158"/>
    <w:rsid w:val="00F3192B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D40CAF-0F91-45B7-BF7F-0A9C7E87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0524"/>
    <w:rPr>
      <w:rFonts w:ascii="Times New Roman" w:hAnsi="Times New Roman"/>
      <w:sz w:val="22"/>
      <w:szCs w:val="22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1DD"/>
    <w:pPr>
      <w:keepNext/>
      <w:keepLines/>
      <w:numPr>
        <w:numId w:val="3"/>
      </w:numPr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5F6"/>
    <w:pPr>
      <w:keepNext/>
      <w:keepLines/>
      <w:numPr>
        <w:numId w:val="2"/>
      </w:num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41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375F6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3F28C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28C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28C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55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186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5186B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55186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5186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nade@aviq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1067</CharactersWithSpaces>
  <SharedDoc>false</SharedDoc>
  <HLinks>
    <vt:vector size="6" baseType="variant"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mailto:sinade@aviq.be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Eynde Veronique (Consultant)</dc:creator>
  <cp:keywords/>
  <cp:lastModifiedBy>Alain Hesters</cp:lastModifiedBy>
  <cp:revision>2</cp:revision>
  <dcterms:created xsi:type="dcterms:W3CDTF">2017-03-22T07:11:00Z</dcterms:created>
  <dcterms:modified xsi:type="dcterms:W3CDTF">2017-03-22T07:11:00Z</dcterms:modified>
</cp:coreProperties>
</file>